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　月　　　日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36"/>
          <w:shd w:fill="auto" w:val="clear"/>
        </w:rPr>
        <w:t xml:space="preserve">公募型指名競争入札参加意向申出書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横浜市職員共済組合理事長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378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所在地</w:t>
      </w:r>
    </w:p>
    <w:p>
      <w:pPr>
        <w:spacing w:before="0" w:after="0" w:line="240"/>
        <w:ind w:right="0" w:left="378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商号又は名称</w:t>
      </w:r>
    </w:p>
    <w:p>
      <w:pPr>
        <w:spacing w:before="0" w:after="0" w:line="240"/>
        <w:ind w:right="0" w:left="378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代表者職氏名　　　　　　　　　　　　　　　印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21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次の指名競争入札に参加を申し込みます。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single"/>
          <w:shd w:fill="auto" w:val="clear"/>
        </w:rPr>
        <w:t xml:space="preserve">公表日　令和５年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single"/>
          <w:shd w:fill="auto" w:val="clear"/>
        </w:rPr>
        <w:t xml:space="preserve">３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single"/>
          <w:shd w:fill="auto" w:val="clear"/>
        </w:rPr>
        <w:t xml:space="preserve">月29日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7104"/>
      </w:tblGrid>
      <w:tr>
        <w:trPr>
          <w:trHeight w:val="362" w:hRule="auto"/>
          <w:jc w:val="center"/>
        </w:trPr>
        <w:tc>
          <w:tcPr>
            <w:tcW w:w="7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件名</w:t>
            </w:r>
          </w:p>
        </w:tc>
      </w:tr>
      <w:tr>
        <w:trPr>
          <w:trHeight w:val="362" w:hRule="auto"/>
          <w:jc w:val="center"/>
        </w:trPr>
        <w:tc>
          <w:tcPr>
            <w:tcW w:w="7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医療費通知印刷及び配送業務委託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